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CF4" w:rsidRPr="0091255B" w:rsidRDefault="00890CF4">
      <w:pPr>
        <w:spacing w:after="0"/>
        <w:ind w:left="120"/>
        <w:jc w:val="center"/>
      </w:pPr>
      <w:bookmarkStart w:id="0" w:name="block-8258511"/>
    </w:p>
    <w:p w:rsidR="00890CF4" w:rsidRPr="0091255B" w:rsidRDefault="00890CF4">
      <w:pPr>
        <w:spacing w:after="0"/>
        <w:ind w:left="120"/>
        <w:jc w:val="center"/>
      </w:pPr>
    </w:p>
    <w:p w:rsidR="00890CF4" w:rsidRPr="0091255B" w:rsidRDefault="00867259">
      <w:pPr>
        <w:sectPr w:rsidR="00890CF4" w:rsidRPr="0091255B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</w:rPr>
        <w:drawing>
          <wp:inline distT="0" distB="0" distL="0" distR="0">
            <wp:extent cx="5940425" cy="84004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ть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0CF4" w:rsidRPr="0091255B" w:rsidRDefault="0091255B" w:rsidP="00867259">
      <w:pPr>
        <w:spacing w:after="0" w:line="264" w:lineRule="auto"/>
        <w:ind w:left="120"/>
        <w:jc w:val="center"/>
      </w:pPr>
      <w:bookmarkStart w:id="1" w:name="block-8258517"/>
      <w:bookmarkEnd w:id="0"/>
      <w:r w:rsidRPr="0091255B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90CF4" w:rsidRPr="0091255B" w:rsidRDefault="00890CF4">
      <w:pPr>
        <w:spacing w:after="0" w:line="264" w:lineRule="auto"/>
        <w:ind w:left="120"/>
        <w:jc w:val="both"/>
      </w:pP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Программа по информатике на уровне среднего общего образования даёт представление о целях, общей стратегии обучения, воспитания и </w:t>
      </w:r>
      <w:proofErr w:type="gramStart"/>
      <w:r w:rsidRPr="0091255B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91255B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Информатика на уровне среднего общего образования отражает: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В содержании учебного предмета «Информатика» выделяются четыре тематических раздела.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</w:t>
      </w:r>
      <w:proofErr w:type="gramStart"/>
      <w:r w:rsidRPr="0091255B">
        <w:rPr>
          <w:rFonts w:ascii="Times New Roman" w:hAnsi="Times New Roman"/>
          <w:color w:val="000000"/>
          <w:sz w:val="28"/>
        </w:rPr>
        <w:t>интернет-сервисов</w:t>
      </w:r>
      <w:proofErr w:type="gramEnd"/>
      <w:r w:rsidRPr="0091255B">
        <w:rPr>
          <w:rFonts w:ascii="Times New Roman" w:hAnsi="Times New Roman"/>
          <w:color w:val="000000"/>
          <w:sz w:val="28"/>
        </w:rPr>
        <w:t>, информационную безопасность.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91255B">
        <w:rPr>
          <w:rFonts w:ascii="Times New Roman" w:hAnsi="Times New Roman"/>
          <w:color w:val="000000"/>
          <w:sz w:val="28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Раздел «Информационные технологии» охватывает вопросы применения информационных технологий, реализованных в прикладных программных продуктах и </w:t>
      </w:r>
      <w:proofErr w:type="gramStart"/>
      <w:r w:rsidRPr="0091255B">
        <w:rPr>
          <w:rFonts w:ascii="Times New Roman" w:hAnsi="Times New Roman"/>
          <w:color w:val="000000"/>
          <w:sz w:val="28"/>
        </w:rPr>
        <w:t>интернет-сервисах</w:t>
      </w:r>
      <w:proofErr w:type="gramEnd"/>
      <w:r w:rsidRPr="0091255B">
        <w:rPr>
          <w:rFonts w:ascii="Times New Roman" w:hAnsi="Times New Roman"/>
          <w:color w:val="000000"/>
          <w:sz w:val="28"/>
        </w:rPr>
        <w:t>, в том числе при решении задач анализа данных, использование баз данных и электронных таблиц для решения прикладных задач.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890CF4" w:rsidRPr="0091255B" w:rsidRDefault="0091255B">
      <w:pPr>
        <w:spacing w:after="0" w:line="264" w:lineRule="auto"/>
        <w:ind w:firstLine="600"/>
        <w:jc w:val="both"/>
      </w:pPr>
      <w:proofErr w:type="spellStart"/>
      <w:r w:rsidRPr="0091255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890CF4" w:rsidRPr="0091255B" w:rsidRDefault="0091255B">
      <w:pPr>
        <w:spacing w:after="0" w:line="264" w:lineRule="auto"/>
        <w:ind w:firstLine="600"/>
        <w:jc w:val="both"/>
      </w:pPr>
      <w:proofErr w:type="spellStart"/>
      <w:r w:rsidRPr="0091255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основ логического и алгоритмического мышления;</w:t>
      </w:r>
    </w:p>
    <w:p w:rsidR="00890CF4" w:rsidRPr="0091255B" w:rsidRDefault="0091255B">
      <w:pPr>
        <w:spacing w:after="0" w:line="264" w:lineRule="auto"/>
        <w:ind w:firstLine="600"/>
        <w:jc w:val="both"/>
      </w:pPr>
      <w:proofErr w:type="spellStart"/>
      <w:r w:rsidRPr="0091255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890CF4" w:rsidRPr="0091255B" w:rsidRDefault="0091255B">
      <w:pPr>
        <w:spacing w:after="0" w:line="264" w:lineRule="auto"/>
        <w:ind w:firstLine="600"/>
        <w:jc w:val="both"/>
      </w:pPr>
      <w:proofErr w:type="spellStart"/>
      <w:r w:rsidRPr="0091255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91255B">
        <w:rPr>
          <w:rFonts w:ascii="Times New Roman" w:hAnsi="Times New Roman"/>
          <w:color w:val="000000"/>
          <w:sz w:val="28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890CF4" w:rsidRPr="0091255B" w:rsidRDefault="0091255B">
      <w:pPr>
        <w:spacing w:after="0" w:line="264" w:lineRule="auto"/>
        <w:ind w:firstLine="600"/>
        <w:jc w:val="both"/>
      </w:pPr>
      <w:bookmarkStart w:id="2" w:name="6d191c0f-7a0e-48a8-b80d-063d85de251e"/>
      <w:r w:rsidRPr="0091255B">
        <w:rPr>
          <w:rFonts w:ascii="Times New Roman" w:hAnsi="Times New Roman"/>
          <w:color w:val="000000"/>
          <w:sz w:val="28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2"/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</w:t>
      </w:r>
      <w:proofErr w:type="gramStart"/>
      <w:r w:rsidRPr="0091255B">
        <w:rPr>
          <w:rFonts w:ascii="Times New Roman" w:hAnsi="Times New Roman"/>
          <w:color w:val="000000"/>
          <w:sz w:val="28"/>
        </w:rPr>
        <w:t>решения задач базового уровня сложности Единого государственного экзамена</w:t>
      </w:r>
      <w:proofErr w:type="gramEnd"/>
      <w:r w:rsidRPr="0091255B">
        <w:rPr>
          <w:rFonts w:ascii="Times New Roman" w:hAnsi="Times New Roman"/>
          <w:color w:val="000000"/>
          <w:sz w:val="28"/>
        </w:rPr>
        <w:t xml:space="preserve"> по информатике.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890CF4" w:rsidRPr="0091255B" w:rsidRDefault="00890CF4">
      <w:pPr>
        <w:sectPr w:rsidR="00890CF4" w:rsidRPr="0091255B">
          <w:pgSz w:w="11906" w:h="16383"/>
          <w:pgMar w:top="1134" w:right="850" w:bottom="1134" w:left="1701" w:header="720" w:footer="720" w:gutter="0"/>
          <w:cols w:space="720"/>
        </w:sectPr>
      </w:pPr>
    </w:p>
    <w:p w:rsidR="00890CF4" w:rsidRPr="0091255B" w:rsidRDefault="0091255B" w:rsidP="00867259">
      <w:pPr>
        <w:spacing w:after="0" w:line="264" w:lineRule="auto"/>
        <w:ind w:left="120"/>
        <w:jc w:val="center"/>
      </w:pPr>
      <w:bookmarkStart w:id="3" w:name="block-8258513"/>
      <w:bookmarkEnd w:id="1"/>
      <w:r w:rsidRPr="0091255B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890CF4" w:rsidRPr="0091255B" w:rsidRDefault="00890CF4">
      <w:pPr>
        <w:spacing w:after="0" w:line="264" w:lineRule="auto"/>
        <w:ind w:left="120"/>
        <w:jc w:val="both"/>
      </w:pPr>
    </w:p>
    <w:p w:rsidR="00890CF4" w:rsidRPr="0091255B" w:rsidRDefault="0091255B">
      <w:pPr>
        <w:spacing w:after="0" w:line="264" w:lineRule="auto"/>
        <w:ind w:left="12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10 КЛАСС</w:t>
      </w:r>
    </w:p>
    <w:p w:rsidR="00890CF4" w:rsidRPr="0091255B" w:rsidRDefault="00890CF4">
      <w:pPr>
        <w:spacing w:after="0" w:line="264" w:lineRule="auto"/>
        <w:ind w:left="120"/>
        <w:jc w:val="both"/>
      </w:pP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Файловая система. Поиск в файловой системе. Организация хранения и обработки данных с использованием </w:t>
      </w:r>
      <w:proofErr w:type="gramStart"/>
      <w:r w:rsidRPr="0091255B">
        <w:rPr>
          <w:rFonts w:ascii="Times New Roman" w:hAnsi="Times New Roman"/>
          <w:color w:val="000000"/>
          <w:sz w:val="28"/>
        </w:rPr>
        <w:t>интернет-сервисов</w:t>
      </w:r>
      <w:proofErr w:type="gramEnd"/>
      <w:r w:rsidRPr="0091255B">
        <w:rPr>
          <w:rFonts w:ascii="Times New Roman" w:hAnsi="Times New Roman"/>
          <w:color w:val="000000"/>
          <w:sz w:val="28"/>
        </w:rPr>
        <w:t>, облачных технологий и мобильных устройств.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91255B">
        <w:rPr>
          <w:rFonts w:ascii="Times New Roman" w:hAnsi="Times New Roman"/>
          <w:color w:val="000000"/>
          <w:sz w:val="28"/>
        </w:rPr>
        <w:t>Проприетарное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91255B">
        <w:rPr>
          <w:rFonts w:ascii="Times New Roman" w:hAnsi="Times New Roman"/>
          <w:color w:val="000000"/>
          <w:sz w:val="28"/>
        </w:rPr>
        <w:t>Фано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91255B">
        <w:rPr>
          <w:rFonts w:ascii="Times New Roman" w:hAnsi="Times New Roman"/>
          <w:color w:val="000000"/>
          <w:sz w:val="28"/>
        </w:rPr>
        <w:t>равновероятности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91255B">
        <w:rPr>
          <w:rFonts w:ascii="Times New Roman" w:hAnsi="Times New Roman"/>
          <w:color w:val="000000"/>
          <w:sz w:val="28"/>
        </w:rPr>
        <w:t>е</w:t>
      </w:r>
      <w:proofErr w:type="gramEnd"/>
      <w:r w:rsidRPr="0091255B">
        <w:rPr>
          <w:rFonts w:ascii="Times New Roman" w:hAnsi="Times New Roman"/>
          <w:color w:val="000000"/>
          <w:sz w:val="28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91255B">
        <w:rPr>
          <w:rFonts w:ascii="Times New Roman" w:hAnsi="Times New Roman"/>
          <w:color w:val="000000"/>
          <w:sz w:val="28"/>
        </w:rPr>
        <w:t>-</w:t>
      </w:r>
      <w:proofErr w:type="spellStart"/>
      <w:r w:rsidRPr="0091255B">
        <w:rPr>
          <w:rFonts w:ascii="Times New Roman" w:hAnsi="Times New Roman"/>
          <w:color w:val="000000"/>
          <w:sz w:val="28"/>
        </w:rPr>
        <w:t>ичной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системы счисления в </w:t>
      </w:r>
      <w:proofErr w:type="gramStart"/>
      <w:r w:rsidRPr="0091255B">
        <w:rPr>
          <w:rFonts w:ascii="Times New Roman" w:hAnsi="Times New Roman"/>
          <w:color w:val="000000"/>
          <w:sz w:val="28"/>
        </w:rPr>
        <w:t>десятичную</w:t>
      </w:r>
      <w:proofErr w:type="gramEnd"/>
      <w:r w:rsidRPr="0091255B">
        <w:rPr>
          <w:rFonts w:ascii="Times New Roman" w:hAnsi="Times New Roman"/>
          <w:color w:val="000000"/>
          <w:sz w:val="28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91255B">
        <w:rPr>
          <w:rFonts w:ascii="Times New Roman" w:hAnsi="Times New Roman"/>
          <w:color w:val="000000"/>
          <w:sz w:val="28"/>
        </w:rPr>
        <w:t>-</w:t>
      </w:r>
      <w:proofErr w:type="spellStart"/>
      <w:r w:rsidRPr="0091255B">
        <w:rPr>
          <w:rFonts w:ascii="Times New Roman" w:hAnsi="Times New Roman"/>
          <w:color w:val="000000"/>
          <w:sz w:val="28"/>
        </w:rPr>
        <w:t>ичной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дроби в </w:t>
      </w:r>
      <w:proofErr w:type="gramStart"/>
      <w:r w:rsidRPr="0091255B">
        <w:rPr>
          <w:rFonts w:ascii="Times New Roman" w:hAnsi="Times New Roman"/>
          <w:color w:val="000000"/>
          <w:sz w:val="28"/>
        </w:rPr>
        <w:t>десятичную</w:t>
      </w:r>
      <w:proofErr w:type="gramEnd"/>
      <w:r w:rsidRPr="0091255B">
        <w:rPr>
          <w:rFonts w:ascii="Times New Roman" w:hAnsi="Times New Roman"/>
          <w:color w:val="000000"/>
          <w:sz w:val="28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91255B">
        <w:rPr>
          <w:rFonts w:ascii="Times New Roman" w:hAnsi="Times New Roman"/>
          <w:color w:val="000000"/>
          <w:sz w:val="28"/>
        </w:rPr>
        <w:t>-</w:t>
      </w:r>
      <w:proofErr w:type="spellStart"/>
      <w:r w:rsidRPr="0091255B">
        <w:rPr>
          <w:rFonts w:ascii="Times New Roman" w:hAnsi="Times New Roman"/>
          <w:color w:val="000000"/>
          <w:sz w:val="28"/>
        </w:rPr>
        <w:t>ичную</w:t>
      </w:r>
      <w:proofErr w:type="spellEnd"/>
      <w:r w:rsidRPr="0091255B">
        <w:rPr>
          <w:rFonts w:ascii="Times New Roman" w:hAnsi="Times New Roman"/>
          <w:color w:val="000000"/>
          <w:sz w:val="28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Представление целых и вещественных чисел в памяти компьютера.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91255B">
        <w:rPr>
          <w:rFonts w:ascii="Times New Roman" w:hAnsi="Times New Roman"/>
          <w:color w:val="000000"/>
          <w:sz w:val="28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91255B">
        <w:rPr>
          <w:rFonts w:ascii="Times New Roman" w:hAnsi="Times New Roman"/>
          <w:color w:val="000000"/>
          <w:sz w:val="28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91255B">
        <w:rPr>
          <w:rFonts w:ascii="Times New Roman" w:hAnsi="Times New Roman"/>
          <w:color w:val="000000"/>
          <w:sz w:val="28"/>
        </w:rPr>
        <w:t>-8. Определение информационного объёма текстовых сообщений.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Кодирование звука. </w:t>
      </w:r>
      <w:proofErr w:type="gramStart"/>
      <w:r w:rsidRPr="0091255B">
        <w:rPr>
          <w:rFonts w:ascii="Times New Roman" w:hAnsi="Times New Roman"/>
          <w:color w:val="000000"/>
          <w:sz w:val="28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91255B">
        <w:rPr>
          <w:rFonts w:ascii="Times New Roman" w:hAnsi="Times New Roman"/>
          <w:color w:val="000000"/>
          <w:sz w:val="28"/>
        </w:rPr>
        <w:t>эквиваленция</w:t>
      </w:r>
      <w:proofErr w:type="spellEnd"/>
      <w:r w:rsidRPr="0091255B">
        <w:rPr>
          <w:rFonts w:ascii="Times New Roman" w:hAnsi="Times New Roman"/>
          <w:color w:val="000000"/>
          <w:sz w:val="28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Сумматор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Построение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схемы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элементах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логическому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выражению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91255B">
        <w:rPr>
          <w:rFonts w:ascii="Times New Roman" w:hAnsi="Times New Roman"/>
          <w:color w:val="000000"/>
          <w:sz w:val="28"/>
        </w:rPr>
        <w:t>Запись логического выражения по логической схеме.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lastRenderedPageBreak/>
        <w:t>Информационные технологии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91255B">
        <w:rPr>
          <w:rFonts w:ascii="Times New Roman" w:hAnsi="Times New Roman"/>
          <w:color w:val="000000"/>
          <w:sz w:val="28"/>
        </w:rPr>
        <w:t>автозамены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Обработка изображения и звука с использованием </w:t>
      </w:r>
      <w:proofErr w:type="gramStart"/>
      <w:r w:rsidRPr="0091255B">
        <w:rPr>
          <w:rFonts w:ascii="Times New Roman" w:hAnsi="Times New Roman"/>
          <w:color w:val="000000"/>
          <w:sz w:val="28"/>
        </w:rPr>
        <w:t>интернет-приложений</w:t>
      </w:r>
      <w:proofErr w:type="gramEnd"/>
      <w:r w:rsidRPr="0091255B">
        <w:rPr>
          <w:rFonts w:ascii="Times New Roman" w:hAnsi="Times New Roman"/>
          <w:color w:val="000000"/>
          <w:sz w:val="28"/>
        </w:rPr>
        <w:t>.</w:t>
      </w:r>
    </w:p>
    <w:p w:rsidR="00890CF4" w:rsidRPr="0091255B" w:rsidRDefault="009125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Мультимедиа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Компьютерные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презентации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91255B">
        <w:rPr>
          <w:rFonts w:ascii="Times New Roman" w:hAnsi="Times New Roman"/>
          <w:color w:val="000000"/>
          <w:sz w:val="28"/>
        </w:rPr>
        <w:t xml:space="preserve">Использование мультимедийных онлайн-сервисов для разработки презентаций проектных работ.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Принципы построения и ред</w:t>
      </w:r>
      <w:bookmarkStart w:id="4" w:name="_Toc118725584"/>
      <w:bookmarkEnd w:id="4"/>
      <w:r w:rsidRPr="0091255B">
        <w:rPr>
          <w:rFonts w:ascii="Times New Roman" w:hAnsi="Times New Roman"/>
          <w:color w:val="000000"/>
          <w:sz w:val="28"/>
        </w:rPr>
        <w:t>актирования трёхмерных моделей.</w:t>
      </w:r>
    </w:p>
    <w:p w:rsidR="00890CF4" w:rsidRPr="0091255B" w:rsidRDefault="0091255B">
      <w:pPr>
        <w:spacing w:after="0" w:line="264" w:lineRule="auto"/>
        <w:ind w:left="12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11 КЛАСС</w:t>
      </w:r>
    </w:p>
    <w:p w:rsidR="00890CF4" w:rsidRPr="0091255B" w:rsidRDefault="00890CF4">
      <w:pPr>
        <w:spacing w:after="0" w:line="264" w:lineRule="auto"/>
        <w:ind w:left="120"/>
        <w:jc w:val="both"/>
      </w:pP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890CF4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Система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доменных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имён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Веб-сайт. Веб-страница. Взаимодействие браузера с веб-сервером. Динамические страницы. Разработка </w:t>
      </w:r>
      <w:proofErr w:type="gramStart"/>
      <w:r w:rsidRPr="0091255B">
        <w:rPr>
          <w:rFonts w:ascii="Times New Roman" w:hAnsi="Times New Roman"/>
          <w:color w:val="000000"/>
          <w:sz w:val="28"/>
        </w:rPr>
        <w:t>интернет-приложений</w:t>
      </w:r>
      <w:proofErr w:type="gramEnd"/>
      <w:r w:rsidRPr="0091255B">
        <w:rPr>
          <w:rFonts w:ascii="Times New Roman" w:hAnsi="Times New Roman"/>
          <w:color w:val="000000"/>
          <w:sz w:val="28"/>
        </w:rPr>
        <w:t xml:space="preserve"> (сайтов). Сетевое хранение данных.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Виды деятельности в сети Интернет. Сервисы Интернета.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Геоинформационные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системы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91255B">
        <w:rPr>
          <w:rFonts w:ascii="Times New Roman" w:hAnsi="Times New Roman"/>
          <w:color w:val="000000"/>
          <w:sz w:val="28"/>
        </w:rPr>
        <w:t>Геолокационные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91255B">
        <w:rPr>
          <w:rFonts w:ascii="Times New Roman" w:hAnsi="Times New Roman"/>
          <w:color w:val="000000"/>
          <w:sz w:val="28"/>
        </w:rPr>
        <w:t>интернет-торговля</w:t>
      </w:r>
      <w:proofErr w:type="spellEnd"/>
      <w:r w:rsidRPr="0091255B">
        <w:rPr>
          <w:rFonts w:ascii="Times New Roman" w:hAnsi="Times New Roman"/>
          <w:color w:val="000000"/>
          <w:sz w:val="28"/>
        </w:rPr>
        <w:t>, бронирование билетов, гостиниц.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91255B">
        <w:rPr>
          <w:rFonts w:ascii="Times New Roman" w:hAnsi="Times New Roman"/>
          <w:color w:val="000000"/>
          <w:sz w:val="28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890CF4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Представление результатов моделирования в виде, удобном для восприятия человеком.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Графическое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схемы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графики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</w:p>
    <w:p w:rsidR="00890CF4" w:rsidRPr="0091255B" w:rsidRDefault="009125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Графы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Основные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понятия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91255B">
        <w:rPr>
          <w:rFonts w:ascii="Times New Roman" w:hAnsi="Times New Roman"/>
          <w:color w:val="000000"/>
          <w:sz w:val="28"/>
        </w:rPr>
        <w:t xml:space="preserve"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890CF4" w:rsidRPr="0091255B" w:rsidRDefault="0091255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Деревья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Бинарное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дерево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91255B">
        <w:rPr>
          <w:rFonts w:ascii="Times New Roman" w:hAnsi="Times New Roman"/>
          <w:color w:val="000000"/>
          <w:sz w:val="28"/>
        </w:rPr>
        <w:t xml:space="preserve"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Использование графов и деревьев при описании объектов и процессов окружающего мира.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1255B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1255B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1255B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1255B">
        <w:rPr>
          <w:rFonts w:ascii="Times New Roman" w:hAnsi="Times New Roman"/>
          <w:color w:val="000000"/>
          <w:sz w:val="28"/>
        </w:rPr>
        <w:t xml:space="preserve">#). Основные конструкции языка программирования. Типы данных: целочисленные, вещественные, символьные, логические.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Ветвления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Составные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условия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91255B">
        <w:rPr>
          <w:rFonts w:ascii="Times New Roman" w:hAnsi="Times New Roman"/>
          <w:color w:val="000000"/>
          <w:sz w:val="28"/>
        </w:rPr>
        <w:t>Циклы с условием. Циклы по переменной. Использование таблиц трассировки.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Численное решение уравнений с помощью подбора параметра.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Многотабличные базы данных. Типы связей между таблицами. Запросы к многотабличным базам данных.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890CF4" w:rsidRPr="0091255B" w:rsidRDefault="00890CF4">
      <w:pPr>
        <w:sectPr w:rsidR="00890CF4" w:rsidRPr="0091255B">
          <w:pgSz w:w="11906" w:h="16383"/>
          <w:pgMar w:top="1134" w:right="850" w:bottom="1134" w:left="1701" w:header="720" w:footer="720" w:gutter="0"/>
          <w:cols w:space="720"/>
        </w:sectPr>
      </w:pPr>
    </w:p>
    <w:p w:rsidR="00890CF4" w:rsidRPr="0091255B" w:rsidRDefault="0091255B" w:rsidP="00867259">
      <w:pPr>
        <w:spacing w:after="0" w:line="264" w:lineRule="auto"/>
        <w:ind w:left="120"/>
        <w:jc w:val="center"/>
      </w:pPr>
      <w:bookmarkStart w:id="5" w:name="block-8258516"/>
      <w:bookmarkEnd w:id="3"/>
      <w:r w:rsidRPr="0091255B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890CF4" w:rsidRPr="0091255B" w:rsidRDefault="00890CF4">
      <w:pPr>
        <w:spacing w:after="0" w:line="264" w:lineRule="auto"/>
        <w:ind w:left="120"/>
        <w:jc w:val="both"/>
      </w:pPr>
    </w:p>
    <w:p w:rsidR="00890CF4" w:rsidRPr="0091255B" w:rsidRDefault="0091255B">
      <w:pPr>
        <w:spacing w:after="0" w:line="264" w:lineRule="auto"/>
        <w:ind w:left="12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90CF4" w:rsidRPr="0091255B" w:rsidRDefault="00890CF4">
      <w:pPr>
        <w:spacing w:after="0" w:line="264" w:lineRule="auto"/>
        <w:ind w:left="120"/>
        <w:jc w:val="both"/>
      </w:pP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</w:t>
      </w:r>
      <w:proofErr w:type="gramStart"/>
      <w:r w:rsidRPr="0091255B">
        <w:rPr>
          <w:rFonts w:ascii="Times New Roman" w:hAnsi="Times New Roman"/>
          <w:color w:val="000000"/>
          <w:sz w:val="28"/>
        </w:rPr>
        <w:t>у</w:t>
      </w:r>
      <w:proofErr w:type="gramEnd"/>
      <w:r w:rsidRPr="0091255B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890CF4" w:rsidRPr="0091255B" w:rsidRDefault="0091255B">
      <w:pPr>
        <w:spacing w:after="0" w:line="264" w:lineRule="auto"/>
        <w:ind w:firstLine="600"/>
        <w:jc w:val="both"/>
      </w:pPr>
      <w:proofErr w:type="spellStart"/>
      <w:r w:rsidRPr="0091255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поведения;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890CF4" w:rsidRPr="0091255B" w:rsidRDefault="0091255B">
      <w:pPr>
        <w:spacing w:after="0" w:line="264" w:lineRule="auto"/>
        <w:ind w:firstLine="600"/>
        <w:jc w:val="both"/>
      </w:pPr>
      <w:proofErr w:type="spellStart"/>
      <w:r w:rsidRPr="0091255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91255B">
        <w:rPr>
          <w:rFonts w:ascii="Times New Roman" w:hAnsi="Times New Roman"/>
          <w:color w:val="000000"/>
          <w:sz w:val="28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890CF4" w:rsidRPr="0091255B" w:rsidRDefault="0091255B">
      <w:pPr>
        <w:spacing w:after="0" w:line="264" w:lineRule="auto"/>
        <w:ind w:firstLine="600"/>
        <w:jc w:val="both"/>
      </w:pPr>
      <w:proofErr w:type="spellStart"/>
      <w:r w:rsidRPr="0091255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91255B">
        <w:rPr>
          <w:rFonts w:ascii="Times New Roman" w:hAnsi="Times New Roman"/>
          <w:color w:val="000000"/>
          <w:sz w:val="28"/>
        </w:rPr>
        <w:t>у</w:t>
      </w:r>
      <w:proofErr w:type="gramEnd"/>
      <w:r w:rsidRPr="0091255B"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</w:t>
      </w:r>
      <w:proofErr w:type="spellStart"/>
      <w:r w:rsidRPr="0091255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91255B">
        <w:rPr>
          <w:rFonts w:ascii="Times New Roman" w:hAnsi="Times New Roman"/>
          <w:color w:val="000000"/>
          <w:sz w:val="28"/>
        </w:rPr>
        <w:t>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890CF4" w:rsidRPr="0091255B" w:rsidRDefault="0091255B">
      <w:pPr>
        <w:spacing w:after="0" w:line="264" w:lineRule="auto"/>
        <w:ind w:firstLine="600"/>
        <w:jc w:val="both"/>
      </w:pPr>
      <w:proofErr w:type="spellStart"/>
      <w:r w:rsidRPr="0091255B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91255B">
        <w:rPr>
          <w:rFonts w:ascii="Times New Roman" w:hAnsi="Times New Roman"/>
          <w:color w:val="000000"/>
          <w:sz w:val="28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890CF4" w:rsidRPr="0091255B" w:rsidRDefault="00890CF4">
      <w:pPr>
        <w:spacing w:after="0" w:line="264" w:lineRule="auto"/>
        <w:ind w:left="120"/>
        <w:jc w:val="both"/>
      </w:pPr>
    </w:p>
    <w:p w:rsidR="00890CF4" w:rsidRPr="0091255B" w:rsidRDefault="0091255B">
      <w:pPr>
        <w:spacing w:after="0" w:line="264" w:lineRule="auto"/>
        <w:ind w:left="12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890CF4" w:rsidRPr="0091255B" w:rsidRDefault="00890CF4">
      <w:pPr>
        <w:spacing w:after="0" w:line="264" w:lineRule="auto"/>
        <w:ind w:left="120"/>
        <w:jc w:val="both"/>
      </w:pP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91255B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90CF4" w:rsidRPr="0091255B" w:rsidRDefault="00890CF4">
      <w:pPr>
        <w:spacing w:after="0" w:line="264" w:lineRule="auto"/>
        <w:ind w:left="120"/>
        <w:jc w:val="both"/>
      </w:pPr>
    </w:p>
    <w:p w:rsidR="00890CF4" w:rsidRPr="0091255B" w:rsidRDefault="0091255B">
      <w:pPr>
        <w:spacing w:after="0" w:line="264" w:lineRule="auto"/>
        <w:ind w:left="12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890CF4" w:rsidRPr="0091255B" w:rsidRDefault="00890CF4">
      <w:pPr>
        <w:spacing w:after="0" w:line="264" w:lineRule="auto"/>
        <w:ind w:left="120"/>
        <w:jc w:val="both"/>
      </w:pP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переносить знания в познавательную и практическую области жизнедеятельности;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интегрировать знания из разных предметных областей;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890CF4" w:rsidRPr="0091255B" w:rsidRDefault="00890CF4">
      <w:pPr>
        <w:spacing w:after="0" w:line="264" w:lineRule="auto"/>
        <w:ind w:left="120"/>
        <w:jc w:val="both"/>
      </w:pPr>
    </w:p>
    <w:p w:rsidR="00890CF4" w:rsidRPr="0091255B" w:rsidRDefault="0091255B">
      <w:pPr>
        <w:spacing w:after="0" w:line="264" w:lineRule="auto"/>
        <w:ind w:left="12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890CF4" w:rsidRPr="0091255B" w:rsidRDefault="00890CF4">
      <w:pPr>
        <w:spacing w:after="0" w:line="264" w:lineRule="auto"/>
        <w:ind w:left="120"/>
        <w:jc w:val="both"/>
      </w:pP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1) общение: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развёрнуто и логично излагать свою точку зрения.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план действий, распределять роли с учётом мнений участников, обсуждать результаты совместной работы;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90CF4" w:rsidRPr="0091255B" w:rsidRDefault="00890CF4">
      <w:pPr>
        <w:spacing w:after="0" w:line="264" w:lineRule="auto"/>
        <w:ind w:left="120"/>
        <w:jc w:val="both"/>
      </w:pPr>
    </w:p>
    <w:p w:rsidR="00890CF4" w:rsidRPr="0091255B" w:rsidRDefault="0091255B">
      <w:pPr>
        <w:spacing w:after="0" w:line="264" w:lineRule="auto"/>
        <w:ind w:left="12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890CF4" w:rsidRPr="0091255B" w:rsidRDefault="00890CF4">
      <w:pPr>
        <w:spacing w:after="0" w:line="264" w:lineRule="auto"/>
        <w:ind w:left="120"/>
        <w:jc w:val="both"/>
      </w:pP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91255B">
        <w:rPr>
          <w:rFonts w:ascii="Times New Roman" w:hAnsi="Times New Roman"/>
          <w:color w:val="000000"/>
          <w:sz w:val="28"/>
        </w:rPr>
        <w:lastRenderedPageBreak/>
        <w:t>оснований; использовать приёмы рефлексии для оценки ситуации, выбора верного решения;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деятельности.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3) принятия себя и других: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890CF4" w:rsidRPr="0091255B" w:rsidRDefault="00890CF4">
      <w:pPr>
        <w:spacing w:after="0" w:line="264" w:lineRule="auto"/>
        <w:ind w:left="120"/>
        <w:jc w:val="both"/>
      </w:pPr>
    </w:p>
    <w:p w:rsidR="00890CF4" w:rsidRPr="0091255B" w:rsidRDefault="0091255B">
      <w:pPr>
        <w:spacing w:after="0" w:line="264" w:lineRule="auto"/>
        <w:ind w:left="120"/>
        <w:jc w:val="both"/>
      </w:pPr>
      <w:r w:rsidRPr="0091255B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90CF4" w:rsidRPr="0091255B" w:rsidRDefault="00890CF4">
      <w:pPr>
        <w:spacing w:after="0" w:line="264" w:lineRule="auto"/>
        <w:ind w:left="120"/>
        <w:jc w:val="both"/>
      </w:pP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В процессе изучения курса информатики базового уровня </w:t>
      </w:r>
      <w:r w:rsidRPr="0091255B">
        <w:rPr>
          <w:rFonts w:ascii="Times New Roman" w:hAnsi="Times New Roman"/>
          <w:b/>
          <w:i/>
          <w:color w:val="000000"/>
          <w:sz w:val="28"/>
        </w:rPr>
        <w:t>в 10 классе</w:t>
      </w:r>
      <w:r w:rsidRPr="0091255B"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В процессе изучения курса информатики базового уровня </w:t>
      </w:r>
      <w:r w:rsidRPr="0091255B">
        <w:rPr>
          <w:rFonts w:ascii="Times New Roman" w:hAnsi="Times New Roman"/>
          <w:b/>
          <w:i/>
          <w:color w:val="000000"/>
          <w:sz w:val="28"/>
        </w:rPr>
        <w:t>в 11 классе</w:t>
      </w:r>
      <w:r w:rsidRPr="0091255B"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 xml:space="preserve">наличие представлений о компьютерных сетях и их роли в современном мире, об общих принципах разработки и функционирования </w:t>
      </w:r>
      <w:proofErr w:type="gramStart"/>
      <w:r w:rsidRPr="0091255B">
        <w:rPr>
          <w:rFonts w:ascii="Times New Roman" w:hAnsi="Times New Roman"/>
          <w:color w:val="000000"/>
          <w:sz w:val="28"/>
        </w:rPr>
        <w:t>интернет-приложений</w:t>
      </w:r>
      <w:proofErr w:type="gramEnd"/>
      <w:r w:rsidRPr="0091255B">
        <w:rPr>
          <w:rFonts w:ascii="Times New Roman" w:hAnsi="Times New Roman"/>
          <w:color w:val="000000"/>
          <w:sz w:val="28"/>
        </w:rPr>
        <w:t>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понимание угроз информационной безопасности, использование методов и сре</w:t>
      </w:r>
      <w:proofErr w:type="gramStart"/>
      <w:r w:rsidRPr="0091255B">
        <w:rPr>
          <w:rFonts w:ascii="Times New Roman" w:hAnsi="Times New Roman"/>
          <w:color w:val="000000"/>
          <w:sz w:val="28"/>
        </w:rPr>
        <w:t>дств пр</w:t>
      </w:r>
      <w:proofErr w:type="gramEnd"/>
      <w:r w:rsidRPr="0091255B">
        <w:rPr>
          <w:rFonts w:ascii="Times New Roman" w:hAnsi="Times New Roman"/>
          <w:color w:val="000000"/>
          <w:sz w:val="28"/>
        </w:rP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890CF4" w:rsidRPr="0091255B" w:rsidRDefault="0091255B">
      <w:pPr>
        <w:spacing w:after="0" w:line="264" w:lineRule="auto"/>
        <w:ind w:firstLine="600"/>
        <w:jc w:val="both"/>
      </w:pPr>
      <w:proofErr w:type="gramStart"/>
      <w:r w:rsidRPr="0091255B">
        <w:rPr>
          <w:rFonts w:ascii="Times New Roman" w:hAnsi="Times New Roman"/>
          <w:color w:val="000000"/>
          <w:sz w:val="28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1255B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1255B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1255B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1255B">
        <w:rPr>
          <w:rFonts w:ascii="Times New Roman" w:hAnsi="Times New Roman"/>
          <w:color w:val="000000"/>
          <w:sz w:val="28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91255B">
        <w:rPr>
          <w:rFonts w:ascii="Times New Roman" w:hAnsi="Times New Roman"/>
          <w:color w:val="000000"/>
          <w:sz w:val="28"/>
        </w:rPr>
        <w:t>ветвленияи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подпрограммы, при заданных исходных данных, модифицировать готовые программы для</w:t>
      </w:r>
      <w:proofErr w:type="gramEnd"/>
      <w:r w:rsidRPr="0091255B">
        <w:rPr>
          <w:rFonts w:ascii="Times New Roman" w:hAnsi="Times New Roman"/>
          <w:color w:val="000000"/>
          <w:sz w:val="28"/>
        </w:rPr>
        <w:t xml:space="preserve"> решения новых задач, использовать их в своих программах в качестве подпрограмм (процедур, функций);</w:t>
      </w:r>
    </w:p>
    <w:p w:rsidR="00890CF4" w:rsidRPr="0091255B" w:rsidRDefault="0091255B">
      <w:pPr>
        <w:spacing w:after="0" w:line="264" w:lineRule="auto"/>
        <w:ind w:firstLine="600"/>
        <w:jc w:val="both"/>
      </w:pPr>
      <w:proofErr w:type="gramStart"/>
      <w:r w:rsidRPr="0091255B">
        <w:rPr>
          <w:rFonts w:ascii="Times New Roman" w:hAnsi="Times New Roman"/>
          <w:color w:val="000000"/>
          <w:sz w:val="28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1255B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1255B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1255B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1255B">
        <w:rPr>
          <w:rFonts w:ascii="Times New Roman" w:hAnsi="Times New Roman"/>
          <w:color w:val="000000"/>
          <w:sz w:val="28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</w:t>
      </w:r>
      <w:proofErr w:type="gramEnd"/>
      <w:r w:rsidRPr="0091255B">
        <w:rPr>
          <w:rFonts w:ascii="Times New Roman" w:hAnsi="Times New Roman"/>
          <w:color w:val="000000"/>
          <w:sz w:val="28"/>
        </w:rPr>
        <w:t xml:space="preserve"> элементов, количества элементов, удовлетворяющих заданном</w:t>
      </w:r>
      <w:bookmarkStart w:id="6" w:name="_GoBack"/>
      <w:bookmarkEnd w:id="6"/>
      <w:r w:rsidRPr="0091255B">
        <w:rPr>
          <w:rFonts w:ascii="Times New Roman" w:hAnsi="Times New Roman"/>
          <w:color w:val="000000"/>
          <w:sz w:val="28"/>
        </w:rPr>
        <w:t>у условию), сортировку элементов массива;</w:t>
      </w:r>
    </w:p>
    <w:p w:rsidR="00890CF4" w:rsidRPr="0091255B" w:rsidRDefault="0091255B">
      <w:pPr>
        <w:spacing w:after="0" w:line="264" w:lineRule="auto"/>
        <w:ind w:firstLine="600"/>
        <w:jc w:val="both"/>
      </w:pPr>
      <w:proofErr w:type="gramStart"/>
      <w:r w:rsidRPr="0091255B">
        <w:rPr>
          <w:rFonts w:ascii="Times New Roman" w:hAnsi="Times New Roman"/>
          <w:color w:val="000000"/>
          <w:sz w:val="28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890CF4" w:rsidRPr="0091255B" w:rsidRDefault="0091255B">
      <w:pPr>
        <w:spacing w:after="0" w:line="264" w:lineRule="auto"/>
        <w:ind w:firstLine="600"/>
        <w:jc w:val="both"/>
      </w:pPr>
      <w:r w:rsidRPr="0091255B">
        <w:rPr>
          <w:rFonts w:ascii="Times New Roman" w:hAnsi="Times New Roman"/>
          <w:color w:val="000000"/>
          <w:sz w:val="28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890CF4" w:rsidRPr="0091255B" w:rsidRDefault="00890CF4">
      <w:pPr>
        <w:sectPr w:rsidR="00890CF4" w:rsidRPr="0091255B">
          <w:pgSz w:w="11906" w:h="16383"/>
          <w:pgMar w:top="1134" w:right="850" w:bottom="1134" w:left="1701" w:header="720" w:footer="720" w:gutter="0"/>
          <w:cols w:space="720"/>
        </w:sectPr>
      </w:pPr>
    </w:p>
    <w:p w:rsidR="00890CF4" w:rsidRDefault="0091255B" w:rsidP="0091255B">
      <w:pPr>
        <w:spacing w:after="0"/>
        <w:ind w:left="120"/>
        <w:jc w:val="center"/>
      </w:pPr>
      <w:bookmarkStart w:id="7" w:name="block-825851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91255B" w:rsidRDefault="009125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890CF4" w:rsidRDefault="009125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2800"/>
        <w:gridCol w:w="1120"/>
        <w:gridCol w:w="1841"/>
        <w:gridCol w:w="1910"/>
        <w:gridCol w:w="5549"/>
      </w:tblGrid>
      <w:tr w:rsidR="00890CF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0CF4" w:rsidRDefault="00890CF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CF4" w:rsidRDefault="0091255B" w:rsidP="0091255B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890CF4" w:rsidRDefault="00890CF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CF4" w:rsidRDefault="0091255B" w:rsidP="0091255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CF4" w:rsidRDefault="0091255B" w:rsidP="0091255B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890CF4" w:rsidRDefault="00890CF4">
            <w:pPr>
              <w:spacing w:after="0"/>
              <w:ind w:left="135"/>
            </w:pPr>
          </w:p>
        </w:tc>
      </w:tr>
      <w:tr w:rsidR="00890C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CF4" w:rsidRDefault="00890C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CF4" w:rsidRDefault="00890CF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90CF4" w:rsidRDefault="0091255B" w:rsidP="0091255B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890CF4" w:rsidRDefault="00890CF4" w:rsidP="0091255B">
            <w:pPr>
              <w:spacing w:after="0"/>
              <w:ind w:left="135"/>
              <w:jc w:val="center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90CF4" w:rsidRDefault="0091255B" w:rsidP="0091255B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890CF4" w:rsidRDefault="00890CF4" w:rsidP="0091255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90CF4" w:rsidRDefault="0091255B" w:rsidP="0091255B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890CF4" w:rsidRDefault="00890CF4" w:rsidP="0091255B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CF4" w:rsidRDefault="00890CF4"/>
        </w:tc>
      </w:tr>
      <w:tr w:rsidR="00890C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890CF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90CF4" w:rsidRPr="0091255B" w:rsidRDefault="0091255B">
            <w:pPr>
              <w:spacing w:after="0"/>
              <w:ind w:left="135"/>
            </w:pPr>
            <w:r w:rsidRPr="0091255B">
              <w:rPr>
                <w:rFonts w:ascii="Times New Roman" w:hAnsi="Times New Roman"/>
                <w:color w:val="000000"/>
                <w:sz w:val="24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 w:rsidRPr="009125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https://bosova.ru/metodist/authors/informatika/3/eor10.php</w:t>
              </w:r>
            </w:hyperlink>
          </w:p>
        </w:tc>
      </w:tr>
      <w:tr w:rsidR="00890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CF4" w:rsidRDefault="00890CF4"/>
        </w:tc>
      </w:tr>
      <w:tr w:rsidR="00890C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890CF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https://bosova.ru/metodist/authors/informatika/3/eor10.php</w:t>
              </w:r>
            </w:hyperlink>
          </w:p>
        </w:tc>
      </w:tr>
      <w:tr w:rsidR="00890CF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https://bosova.ru/metodist/authors/informatika/3/eor10.php</w:t>
              </w:r>
            </w:hyperlink>
          </w:p>
        </w:tc>
      </w:tr>
      <w:tr w:rsidR="00890CF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https://bosova.ru/metodist/authors/informatika/3/eor10.php</w:t>
              </w:r>
            </w:hyperlink>
          </w:p>
        </w:tc>
      </w:tr>
      <w:tr w:rsidR="00890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CF4" w:rsidRDefault="00890CF4"/>
        </w:tc>
      </w:tr>
      <w:tr w:rsidR="00890C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255B" w:rsidRDefault="0091255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91255B" w:rsidRDefault="0091255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90CF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90CF4" w:rsidRPr="0091255B" w:rsidRDefault="0091255B">
            <w:pPr>
              <w:spacing w:after="0"/>
              <w:ind w:left="135"/>
            </w:pPr>
            <w:r w:rsidRPr="0091255B">
              <w:rPr>
                <w:rFonts w:ascii="Times New Roman" w:hAnsi="Times New Roman"/>
                <w:color w:val="000000"/>
                <w:sz w:val="24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 w:rsidRPr="009125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https://bosova.ru/metodist/authors/informatika/3/eor10.php</w:t>
              </w:r>
            </w:hyperlink>
          </w:p>
        </w:tc>
      </w:tr>
      <w:tr w:rsidR="00890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CF4" w:rsidRDefault="00890CF4"/>
        </w:tc>
      </w:tr>
      <w:tr w:rsidR="00890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CF4" w:rsidRPr="0091255B" w:rsidRDefault="0091255B">
            <w:pPr>
              <w:spacing w:after="0"/>
              <w:ind w:left="135"/>
            </w:pPr>
            <w:r w:rsidRPr="0091255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 w:rsidRPr="009125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90CF4" w:rsidRDefault="00890CF4"/>
        </w:tc>
      </w:tr>
    </w:tbl>
    <w:p w:rsidR="00890CF4" w:rsidRDefault="00890CF4">
      <w:pPr>
        <w:sectPr w:rsidR="00890C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255B" w:rsidRDefault="009125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890CF4" w:rsidRDefault="009125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3108"/>
        <w:gridCol w:w="1157"/>
        <w:gridCol w:w="1841"/>
        <w:gridCol w:w="1910"/>
        <w:gridCol w:w="5195"/>
      </w:tblGrid>
      <w:tr w:rsidR="00890CF4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90CF4" w:rsidRDefault="00890CF4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CF4" w:rsidRDefault="0091255B" w:rsidP="0091255B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890CF4" w:rsidRDefault="00890CF4" w:rsidP="0091255B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CF4" w:rsidRDefault="0091255B" w:rsidP="0091255B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90CF4" w:rsidRDefault="0091255B" w:rsidP="0091255B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890CF4" w:rsidRDefault="00890CF4" w:rsidP="0091255B">
            <w:pPr>
              <w:spacing w:after="0"/>
              <w:ind w:left="135"/>
              <w:jc w:val="center"/>
            </w:pPr>
          </w:p>
        </w:tc>
      </w:tr>
      <w:tr w:rsidR="00890CF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CF4" w:rsidRDefault="00890CF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CF4" w:rsidRDefault="00890CF4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90CF4" w:rsidRDefault="00890CF4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90CF4" w:rsidRDefault="0091255B" w:rsidP="0091255B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890CF4" w:rsidRDefault="00890CF4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90CF4" w:rsidRDefault="0091255B" w:rsidP="0091255B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890CF4" w:rsidRDefault="00890CF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90CF4" w:rsidRDefault="00890CF4"/>
        </w:tc>
      </w:tr>
      <w:tr w:rsidR="00890C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890CF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</w:t>
              </w:r>
            </w:hyperlink>
          </w:p>
        </w:tc>
      </w:tr>
      <w:tr w:rsidR="00890CF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</w:t>
              </w:r>
            </w:hyperlink>
          </w:p>
        </w:tc>
      </w:tr>
      <w:tr w:rsidR="00890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CF4" w:rsidRDefault="00890CF4"/>
        </w:tc>
      </w:tr>
      <w:tr w:rsidR="00890C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890CF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</w:t>
              </w:r>
            </w:hyperlink>
          </w:p>
        </w:tc>
      </w:tr>
      <w:tr w:rsidR="00890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CF4" w:rsidRPr="0091255B" w:rsidRDefault="00890CF4"/>
        </w:tc>
      </w:tr>
      <w:tr w:rsidR="00890C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890CF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</w:t>
              </w:r>
            </w:hyperlink>
          </w:p>
        </w:tc>
      </w:tr>
      <w:tr w:rsidR="00890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CF4" w:rsidRDefault="00890CF4"/>
        </w:tc>
      </w:tr>
      <w:tr w:rsidR="00890CF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90CF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</w:t>
              </w:r>
            </w:hyperlink>
          </w:p>
        </w:tc>
      </w:tr>
      <w:tr w:rsidR="00890CF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</w:t>
              </w:r>
            </w:hyperlink>
          </w:p>
        </w:tc>
      </w:tr>
      <w:tr w:rsidR="00890CF4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90CF4" w:rsidRDefault="00890CF4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https://lbz.ru/metodist/authors/informatika/3/eor11.php</w:t>
              </w:r>
            </w:hyperlink>
          </w:p>
        </w:tc>
      </w:tr>
      <w:tr w:rsidR="00890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90CF4" w:rsidRDefault="00890CF4"/>
        </w:tc>
      </w:tr>
      <w:tr w:rsidR="00890CF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90CF4" w:rsidRPr="0091255B" w:rsidRDefault="0091255B">
            <w:pPr>
              <w:spacing w:after="0"/>
              <w:ind w:left="135"/>
            </w:pPr>
            <w:r w:rsidRPr="0091255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 w:rsidRPr="0091255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90CF4" w:rsidRDefault="00912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90CF4" w:rsidRDefault="00890CF4"/>
        </w:tc>
      </w:tr>
    </w:tbl>
    <w:p w:rsidR="00890CF4" w:rsidRDefault="00890CF4">
      <w:pPr>
        <w:sectPr w:rsidR="00890CF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90CF4" w:rsidRPr="00867259" w:rsidRDefault="0091255B">
      <w:pPr>
        <w:spacing w:after="0"/>
        <w:ind w:left="120"/>
      </w:pPr>
      <w:bookmarkStart w:id="8" w:name="block-8258512"/>
      <w:bookmarkEnd w:id="7"/>
      <w:r w:rsidRPr="0086725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9" w:name="block-8258515"/>
      <w:bookmarkEnd w:id="8"/>
      <w:r w:rsidRPr="00867259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890CF4" w:rsidRPr="00867259" w:rsidRDefault="0091255B">
      <w:pPr>
        <w:spacing w:after="0" w:line="480" w:lineRule="auto"/>
        <w:ind w:left="120"/>
      </w:pPr>
      <w:r w:rsidRPr="00867259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90CF4" w:rsidRPr="0091255B" w:rsidRDefault="0091255B">
      <w:pPr>
        <w:spacing w:after="0" w:line="480" w:lineRule="auto"/>
        <w:ind w:left="120"/>
      </w:pPr>
      <w:r w:rsidRPr="0091255B">
        <w:rPr>
          <w:rFonts w:ascii="Times New Roman" w:hAnsi="Times New Roman"/>
          <w:color w:val="000000"/>
          <w:sz w:val="28"/>
        </w:rPr>
        <w:t xml:space="preserve">• Информатика, 10 класс/ </w:t>
      </w:r>
      <w:proofErr w:type="spellStart"/>
      <w:r w:rsidRPr="0091255B">
        <w:rPr>
          <w:rFonts w:ascii="Times New Roman" w:hAnsi="Times New Roman"/>
          <w:color w:val="000000"/>
          <w:sz w:val="28"/>
        </w:rPr>
        <w:t>Босова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Л.Л., </w:t>
      </w:r>
      <w:proofErr w:type="spellStart"/>
      <w:r w:rsidRPr="0091255B">
        <w:rPr>
          <w:rFonts w:ascii="Times New Roman" w:hAnsi="Times New Roman"/>
          <w:color w:val="000000"/>
          <w:sz w:val="28"/>
        </w:rPr>
        <w:t>Босова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А.Ю.,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 xml:space="preserve">«БИНОМ. </w:t>
      </w:r>
      <w:r w:rsidRPr="0091255B">
        <w:rPr>
          <w:rFonts w:ascii="Times New Roman" w:hAnsi="Times New Roman"/>
          <w:color w:val="000000"/>
          <w:sz w:val="28"/>
        </w:rPr>
        <w:t>Лаборатория знаний»; Акционерное общество «Издательство «Просвещение»</w:t>
      </w:r>
      <w:r w:rsidRPr="0091255B">
        <w:rPr>
          <w:sz w:val="28"/>
        </w:rPr>
        <w:br/>
      </w:r>
      <w:bookmarkStart w:id="10" w:name="1b9c5cdb-18be-47f9-a030-9274be780126"/>
      <w:r w:rsidRPr="0091255B">
        <w:rPr>
          <w:rFonts w:ascii="Times New Roman" w:hAnsi="Times New Roman"/>
          <w:color w:val="000000"/>
          <w:sz w:val="28"/>
        </w:rPr>
        <w:t xml:space="preserve"> • Информатика, 11 класс/ </w:t>
      </w:r>
      <w:proofErr w:type="spellStart"/>
      <w:r w:rsidRPr="0091255B">
        <w:rPr>
          <w:rFonts w:ascii="Times New Roman" w:hAnsi="Times New Roman"/>
          <w:color w:val="000000"/>
          <w:sz w:val="28"/>
        </w:rPr>
        <w:t>Босова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Л.Л., </w:t>
      </w:r>
      <w:proofErr w:type="spellStart"/>
      <w:r w:rsidRPr="0091255B">
        <w:rPr>
          <w:rFonts w:ascii="Times New Roman" w:hAnsi="Times New Roman"/>
          <w:color w:val="000000"/>
          <w:sz w:val="28"/>
        </w:rPr>
        <w:t>Босова</w:t>
      </w:r>
      <w:proofErr w:type="spellEnd"/>
      <w:r w:rsidRPr="0091255B">
        <w:rPr>
          <w:rFonts w:ascii="Times New Roman" w:hAnsi="Times New Roman"/>
          <w:color w:val="000000"/>
          <w:sz w:val="28"/>
        </w:rPr>
        <w:t xml:space="preserve"> А.Ю.,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 xml:space="preserve">«БИНОМ. </w:t>
      </w:r>
      <w:r w:rsidRPr="0091255B">
        <w:rPr>
          <w:rFonts w:ascii="Times New Roman" w:hAnsi="Times New Roman"/>
          <w:color w:val="000000"/>
          <w:sz w:val="28"/>
        </w:rPr>
        <w:t>Лаборатория знаний»; Акционерное общество «Издательство «Просвещение»</w:t>
      </w:r>
      <w:bookmarkEnd w:id="10"/>
    </w:p>
    <w:p w:rsidR="00890CF4" w:rsidRPr="0091255B" w:rsidRDefault="00890CF4">
      <w:pPr>
        <w:spacing w:after="0" w:line="480" w:lineRule="auto"/>
        <w:ind w:left="120"/>
      </w:pPr>
    </w:p>
    <w:p w:rsidR="00890CF4" w:rsidRPr="0091255B" w:rsidRDefault="00890CF4">
      <w:pPr>
        <w:spacing w:after="0"/>
        <w:ind w:left="120"/>
      </w:pPr>
    </w:p>
    <w:p w:rsidR="00890CF4" w:rsidRPr="0091255B" w:rsidRDefault="0091255B">
      <w:pPr>
        <w:spacing w:after="0" w:line="480" w:lineRule="auto"/>
        <w:ind w:left="120"/>
      </w:pPr>
      <w:r w:rsidRPr="0091255B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90CF4" w:rsidRPr="0091255B" w:rsidRDefault="0091255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</w:t>
      </w:r>
      <w:r w:rsidRPr="0091255B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files</w:t>
      </w:r>
      <w:r w:rsidRPr="0091255B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lbz</w:t>
      </w:r>
      <w:proofErr w:type="spellEnd"/>
      <w:r w:rsidRPr="0091255B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1255B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91255B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91255B">
        <w:rPr>
          <w:rFonts w:ascii="Times New Roman" w:hAnsi="Times New Roman"/>
          <w:color w:val="000000"/>
          <w:sz w:val="28"/>
        </w:rPr>
        <w:t>/3/</w:t>
      </w:r>
      <w:proofErr w:type="spellStart"/>
      <w:r>
        <w:rPr>
          <w:rFonts w:ascii="Times New Roman" w:hAnsi="Times New Roman"/>
          <w:color w:val="000000"/>
          <w:sz w:val="28"/>
        </w:rPr>
        <w:t>mr</w:t>
      </w:r>
      <w:proofErr w:type="spellEnd"/>
      <w:r w:rsidRPr="0091255B">
        <w:rPr>
          <w:rFonts w:ascii="Times New Roman" w:hAnsi="Times New Roman"/>
          <w:color w:val="000000"/>
          <w:sz w:val="28"/>
        </w:rPr>
        <w:t>10-1.</w:t>
      </w:r>
      <w:r>
        <w:rPr>
          <w:rFonts w:ascii="Times New Roman" w:hAnsi="Times New Roman"/>
          <w:color w:val="000000"/>
          <w:sz w:val="28"/>
        </w:rPr>
        <w:t>pdf</w:t>
      </w:r>
      <w:r w:rsidRPr="0091255B">
        <w:rPr>
          <w:sz w:val="28"/>
        </w:rPr>
        <w:br/>
      </w:r>
      <w:r w:rsidRPr="0091255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1255B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files</w:t>
      </w:r>
      <w:r w:rsidRPr="0091255B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lbz</w:t>
      </w:r>
      <w:proofErr w:type="spellEnd"/>
      <w:r w:rsidRPr="0091255B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1255B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91255B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91255B">
        <w:rPr>
          <w:rFonts w:ascii="Times New Roman" w:hAnsi="Times New Roman"/>
          <w:color w:val="000000"/>
          <w:sz w:val="28"/>
        </w:rPr>
        <w:t>/3/</w:t>
      </w:r>
      <w:proofErr w:type="spellStart"/>
      <w:r>
        <w:rPr>
          <w:rFonts w:ascii="Times New Roman" w:hAnsi="Times New Roman"/>
          <w:color w:val="000000"/>
          <w:sz w:val="28"/>
        </w:rPr>
        <w:t>mr</w:t>
      </w:r>
      <w:proofErr w:type="spellEnd"/>
      <w:r w:rsidRPr="0091255B">
        <w:rPr>
          <w:rFonts w:ascii="Times New Roman" w:hAnsi="Times New Roman"/>
          <w:color w:val="000000"/>
          <w:sz w:val="28"/>
        </w:rPr>
        <w:t>10-2.</w:t>
      </w:r>
      <w:r>
        <w:rPr>
          <w:rFonts w:ascii="Times New Roman" w:hAnsi="Times New Roman"/>
          <w:color w:val="000000"/>
          <w:sz w:val="28"/>
        </w:rPr>
        <w:t>pdf</w:t>
      </w:r>
      <w:r w:rsidRPr="0091255B">
        <w:rPr>
          <w:sz w:val="28"/>
        </w:rPr>
        <w:br/>
      </w:r>
      <w:r w:rsidRPr="0091255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1255B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files</w:t>
      </w:r>
      <w:r w:rsidRPr="0091255B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lbz</w:t>
      </w:r>
      <w:proofErr w:type="spellEnd"/>
      <w:r w:rsidRPr="0091255B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1255B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91255B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91255B">
        <w:rPr>
          <w:rFonts w:ascii="Times New Roman" w:hAnsi="Times New Roman"/>
          <w:color w:val="000000"/>
          <w:sz w:val="28"/>
        </w:rPr>
        <w:t>/3/</w:t>
      </w:r>
      <w:proofErr w:type="spellStart"/>
      <w:r>
        <w:rPr>
          <w:rFonts w:ascii="Times New Roman" w:hAnsi="Times New Roman"/>
          <w:color w:val="000000"/>
          <w:sz w:val="28"/>
        </w:rPr>
        <w:t>mr</w:t>
      </w:r>
      <w:proofErr w:type="spellEnd"/>
      <w:r w:rsidRPr="0091255B">
        <w:rPr>
          <w:rFonts w:ascii="Times New Roman" w:hAnsi="Times New Roman"/>
          <w:color w:val="000000"/>
          <w:sz w:val="28"/>
        </w:rPr>
        <w:t>11-1.</w:t>
      </w:r>
      <w:r>
        <w:rPr>
          <w:rFonts w:ascii="Times New Roman" w:hAnsi="Times New Roman"/>
          <w:color w:val="000000"/>
          <w:sz w:val="28"/>
        </w:rPr>
        <w:t>pdf</w:t>
      </w:r>
      <w:r w:rsidRPr="0091255B">
        <w:rPr>
          <w:sz w:val="28"/>
        </w:rPr>
        <w:br/>
      </w:r>
      <w:bookmarkStart w:id="11" w:name="9b34b0d0-0ffe-481c-ad75-b4c2cd5f5c6b"/>
      <w:r w:rsidRPr="0091255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1255B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files</w:t>
      </w:r>
      <w:r w:rsidRPr="0091255B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lbz</w:t>
      </w:r>
      <w:proofErr w:type="spellEnd"/>
      <w:r w:rsidRPr="0091255B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1255B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91255B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91255B">
        <w:rPr>
          <w:rFonts w:ascii="Times New Roman" w:hAnsi="Times New Roman"/>
          <w:color w:val="000000"/>
          <w:sz w:val="28"/>
        </w:rPr>
        <w:t>/3/</w:t>
      </w:r>
      <w:proofErr w:type="spellStart"/>
      <w:r>
        <w:rPr>
          <w:rFonts w:ascii="Times New Roman" w:hAnsi="Times New Roman"/>
          <w:color w:val="000000"/>
          <w:sz w:val="28"/>
        </w:rPr>
        <w:t>mr</w:t>
      </w:r>
      <w:proofErr w:type="spellEnd"/>
      <w:r w:rsidRPr="0091255B">
        <w:rPr>
          <w:rFonts w:ascii="Times New Roman" w:hAnsi="Times New Roman"/>
          <w:color w:val="000000"/>
          <w:sz w:val="28"/>
        </w:rPr>
        <w:t>11-2.</w:t>
      </w:r>
      <w:r>
        <w:rPr>
          <w:rFonts w:ascii="Times New Roman" w:hAnsi="Times New Roman"/>
          <w:color w:val="000000"/>
          <w:sz w:val="28"/>
        </w:rPr>
        <w:t>pdf</w:t>
      </w:r>
      <w:bookmarkEnd w:id="11"/>
    </w:p>
    <w:p w:rsidR="00890CF4" w:rsidRPr="0091255B" w:rsidRDefault="00890CF4">
      <w:pPr>
        <w:spacing w:after="0"/>
        <w:ind w:left="120"/>
      </w:pPr>
    </w:p>
    <w:p w:rsidR="00890CF4" w:rsidRPr="0091255B" w:rsidRDefault="0091255B">
      <w:pPr>
        <w:spacing w:after="0" w:line="480" w:lineRule="auto"/>
        <w:ind w:left="120"/>
      </w:pPr>
      <w:r w:rsidRPr="0091255B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90CF4" w:rsidRPr="0091255B" w:rsidRDefault="0091255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</w:t>
      </w:r>
      <w:r w:rsidRPr="0091255B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bosova</w:t>
      </w:r>
      <w:proofErr w:type="spellEnd"/>
      <w:r w:rsidRPr="0091255B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1255B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metodist</w:t>
      </w:r>
      <w:proofErr w:type="spellEnd"/>
      <w:r w:rsidRPr="0091255B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91255B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91255B">
        <w:rPr>
          <w:rFonts w:ascii="Times New Roman" w:hAnsi="Times New Roman"/>
          <w:color w:val="000000"/>
          <w:sz w:val="28"/>
        </w:rPr>
        <w:t>/3/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91255B">
        <w:rPr>
          <w:rFonts w:ascii="Times New Roman" w:hAnsi="Times New Roman"/>
          <w:color w:val="000000"/>
          <w:sz w:val="28"/>
        </w:rPr>
        <w:t>10.</w:t>
      </w:r>
      <w:proofErr w:type="spellStart"/>
      <w:r>
        <w:rPr>
          <w:rFonts w:ascii="Times New Roman" w:hAnsi="Times New Roman"/>
          <w:color w:val="000000"/>
          <w:sz w:val="28"/>
        </w:rPr>
        <w:t>php</w:t>
      </w:r>
      <w:proofErr w:type="spellEnd"/>
      <w:r w:rsidRPr="0091255B">
        <w:rPr>
          <w:sz w:val="28"/>
        </w:rPr>
        <w:br/>
      </w:r>
      <w:r w:rsidRPr="0091255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1255B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bosova</w:t>
      </w:r>
      <w:proofErr w:type="spellEnd"/>
      <w:r w:rsidRPr="0091255B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1255B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metodist</w:t>
      </w:r>
      <w:proofErr w:type="spellEnd"/>
      <w:r w:rsidRPr="0091255B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91255B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91255B">
        <w:rPr>
          <w:rFonts w:ascii="Times New Roman" w:hAnsi="Times New Roman"/>
          <w:color w:val="000000"/>
          <w:sz w:val="28"/>
        </w:rPr>
        <w:t>/3/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91255B">
        <w:rPr>
          <w:rFonts w:ascii="Times New Roman" w:hAnsi="Times New Roman"/>
          <w:color w:val="000000"/>
          <w:sz w:val="28"/>
        </w:rPr>
        <w:t>11.</w:t>
      </w:r>
      <w:proofErr w:type="spellStart"/>
      <w:r>
        <w:rPr>
          <w:rFonts w:ascii="Times New Roman" w:hAnsi="Times New Roman"/>
          <w:color w:val="000000"/>
          <w:sz w:val="28"/>
        </w:rPr>
        <w:t>php</w:t>
      </w:r>
      <w:proofErr w:type="spellEnd"/>
      <w:r w:rsidRPr="0091255B">
        <w:rPr>
          <w:sz w:val="28"/>
        </w:rPr>
        <w:br/>
      </w:r>
      <w:bookmarkStart w:id="12" w:name="ba532c22-1d17-43cc-a9dc-9c9ea6316796"/>
      <w:r w:rsidRPr="0091255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1255B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91255B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1255B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2"/>
      <w:proofErr w:type="spellEnd"/>
    </w:p>
    <w:bookmarkEnd w:id="9"/>
    <w:p w:rsidR="0091255B" w:rsidRPr="0091255B" w:rsidRDefault="0091255B"/>
    <w:sectPr w:rsidR="0091255B" w:rsidRPr="0091255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CF4"/>
    <w:rsid w:val="00295349"/>
    <w:rsid w:val="00867259"/>
    <w:rsid w:val="00890CF4"/>
    <w:rsid w:val="0091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12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125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12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12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sova.ru/metodist/authors/informatika/3/eor10.php" TargetMode="External"/><Relationship Id="rId13" Type="http://schemas.openxmlformats.org/officeDocument/2006/relationships/hyperlink" Target="https://lbz.ru/metodist/authors/informatika/3/eor11.ph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osova.ru/metodist/authors/informatika/3/eor10.php" TargetMode="External"/><Relationship Id="rId12" Type="http://schemas.openxmlformats.org/officeDocument/2006/relationships/hyperlink" Target="https://lbz.ru/metodist/authors/informatika/3/eor11.php" TargetMode="External"/><Relationship Id="rId17" Type="http://schemas.openxmlformats.org/officeDocument/2006/relationships/hyperlink" Target="https://lbz.ru/metodist/authors/informatika/3/eor11.ph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bz.ru/metodist/authors/informatika/3/eor11.php" TargetMode="External"/><Relationship Id="rId1" Type="http://schemas.openxmlformats.org/officeDocument/2006/relationships/styles" Target="styles.xml"/><Relationship Id="rId6" Type="http://schemas.openxmlformats.org/officeDocument/2006/relationships/hyperlink" Target="https://bosova.ru/metodist/authors/informatika/3/eor10.php" TargetMode="External"/><Relationship Id="rId11" Type="http://schemas.openxmlformats.org/officeDocument/2006/relationships/hyperlink" Target="https://lbz.ru/metodist/authors/informatika/3/eor11.php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lbz.ru/metodist/authors/informatika/3/eor11.php" TargetMode="External"/><Relationship Id="rId10" Type="http://schemas.openxmlformats.org/officeDocument/2006/relationships/hyperlink" Target="https://bosova.ru/metodist/authors/informatika/3/eor10.ph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osova.ru/metodist/authors/informatika/3/eor10.php" TargetMode="External"/><Relationship Id="rId14" Type="http://schemas.openxmlformats.org/officeDocument/2006/relationships/hyperlink" Target="https://lbz.ru/metodist/authors/informatika/3/eor11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5275</Words>
  <Characters>30072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2023-11-02T15:17:00Z</cp:lastPrinted>
  <dcterms:created xsi:type="dcterms:W3CDTF">2023-11-02T17:20:00Z</dcterms:created>
  <dcterms:modified xsi:type="dcterms:W3CDTF">2023-11-02T17:20:00Z</dcterms:modified>
</cp:coreProperties>
</file>